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59A" w:rsidRPr="0065262F" w:rsidRDefault="0082759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759A" w:rsidRPr="0065262F" w:rsidRDefault="009B4E50" w:rsidP="007C287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José </w:t>
      </w:r>
      <w:proofErr w:type="spellStart"/>
      <w:r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>Cura</w:t>
      </w:r>
      <w:proofErr w:type="spellEnd"/>
      <w:r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2877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>- Életrajz</w:t>
      </w:r>
    </w:p>
    <w:p w:rsidR="0082759A" w:rsidRPr="003C1218" w:rsidRDefault="000442E8">
      <w:pPr>
        <w:rPr>
          <w:rFonts w:ascii="Times New Roman" w:hAnsi="Times New Roman" w:cs="Times New Roman"/>
          <w:color w:val="000000" w:themeColor="text1"/>
          <w:spacing w:val="6"/>
          <w:sz w:val="24"/>
          <w:szCs w:val="24"/>
          <w:lang w:val="en-US"/>
        </w:rPr>
      </w:pPr>
      <w:r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argentin születésű José </w:t>
      </w:r>
      <w:proofErr w:type="spellStart"/>
      <w:r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>Cura</w:t>
      </w:r>
      <w:proofErr w:type="spellEnd"/>
      <w:r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jóval több, mint operaénekes sztár, hiszen eredeti diplomája szerint karmester, emellett képzett zeneszerző, opera-rendező, díszlettervező</w:t>
      </w:r>
      <w:r w:rsidR="002A5EBC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is.</w:t>
      </w:r>
      <w:r w:rsidR="003C1218">
        <w:rPr>
          <w:rFonts w:ascii="Times New Roman" w:hAnsi="Times New Roman" w:cs="Times New Roman"/>
          <w:color w:val="000000" w:themeColor="text1"/>
          <w:spacing w:val="6"/>
          <w:sz w:val="24"/>
          <w:szCs w:val="24"/>
          <w:lang w:val="en-US"/>
        </w:rPr>
        <w:t xml:space="preserve"> </w:t>
      </w:r>
      <w:r w:rsidR="003C12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José </w:t>
      </w:r>
      <w:proofErr w:type="spellStart"/>
      <w:r w:rsidR="003C1218">
        <w:rPr>
          <w:rFonts w:ascii="Times New Roman" w:hAnsi="Times New Roman" w:cs="Times New Roman"/>
          <w:color w:val="000000" w:themeColor="text1"/>
          <w:sz w:val="24"/>
          <w:szCs w:val="24"/>
        </w:rPr>
        <w:t>Cura</w:t>
      </w:r>
      <w:proofErr w:type="spellEnd"/>
      <w:r w:rsidR="0065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sokoldalú művész,</w:t>
      </w:r>
      <w:r w:rsidR="009B4E50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egyformán maga</w:t>
      </w:r>
      <w:r w:rsidR="0065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színvonalon képes minden </w:t>
      </w:r>
      <w:r w:rsidR="003C1218">
        <w:rPr>
          <w:rFonts w:ascii="Times New Roman" w:hAnsi="Times New Roman" w:cs="Times New Roman"/>
          <w:color w:val="000000" w:themeColor="text1"/>
          <w:sz w:val="24"/>
          <w:szCs w:val="24"/>
        </w:rPr>
        <w:t>területen</w:t>
      </w:r>
      <w:r w:rsidR="009B4E50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maradand</w:t>
      </w:r>
      <w:r w:rsidR="0065262F">
        <w:rPr>
          <w:rFonts w:ascii="Times New Roman" w:hAnsi="Times New Roman" w:cs="Times New Roman"/>
          <w:color w:val="000000" w:themeColor="text1"/>
          <w:sz w:val="24"/>
          <w:szCs w:val="24"/>
        </w:rPr>
        <w:t>ót alkotni.</w:t>
      </w:r>
      <w:r w:rsidR="003C12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 w:rsidR="009B4E50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>indig biztos kézzel választja a legkiválóbb zenedarabokat</w:t>
      </w:r>
      <w:r w:rsidR="00DA1B2B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B4E50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2877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legyen szó </w:t>
      </w:r>
      <w:r w:rsidR="009B4E50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>énekesi</w:t>
      </w:r>
      <w:r w:rsidR="007C2877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pályájáról</w:t>
      </w:r>
      <w:r w:rsidR="009B4E50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A5EBC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karmesteri feladatairól vagy </w:t>
      </w:r>
      <w:r w:rsidR="009B4E50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>színpadi rendezései</w:t>
      </w:r>
      <w:r w:rsidR="002A5EBC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>ről.</w:t>
      </w:r>
    </w:p>
    <w:p w:rsidR="0082759A" w:rsidRPr="0065262F" w:rsidRDefault="009B4E5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</w:t>
      </w:r>
    </w:p>
    <w:p w:rsidR="0082759A" w:rsidRPr="0065262F" w:rsidRDefault="009B4E5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José </w:t>
      </w:r>
      <w:proofErr w:type="spellStart"/>
      <w:r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>Cura</w:t>
      </w:r>
      <w:proofErr w:type="spellEnd"/>
      <w:r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Argentínában, </w:t>
      </w:r>
      <w:proofErr w:type="spellStart"/>
      <w:r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>Rosario</w:t>
      </w:r>
      <w:proofErr w:type="spellEnd"/>
      <w:r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városába</w:t>
      </w:r>
      <w:r w:rsidR="003C12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született. A </w:t>
      </w:r>
      <w:r w:rsidR="00901F83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középiskola elvégzése után, </w:t>
      </w:r>
      <w:r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1982-ben vették fel a </w:t>
      </w:r>
      <w:proofErr w:type="spellStart"/>
      <w:r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>Rosariói</w:t>
      </w:r>
      <w:proofErr w:type="spellEnd"/>
      <w:r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Nemzeti Egyetem Művészeti Karára, ahol 1983-ban megkapta az Egyetem kór</w:t>
      </w:r>
      <w:r w:rsidR="00901F83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>usának másodkarnagyi megbízását</w:t>
      </w:r>
      <w:r w:rsidR="002A5EBC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>. Zeneszerzői és karmesteri</w:t>
      </w:r>
      <w:r w:rsidR="004A1340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tanulmányait a</w:t>
      </w:r>
      <w:r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Buenos Aires-i </w:t>
      </w:r>
      <w:proofErr w:type="spellStart"/>
      <w:r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>Teatro</w:t>
      </w:r>
      <w:proofErr w:type="spellEnd"/>
      <w:r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Colón Művészeti Karán folytatta, s 1984-ben </w:t>
      </w:r>
      <w:r w:rsidR="004A1340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>Buenos Airesbe költözött. A</w:t>
      </w:r>
      <w:r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>z egyetemi kórusban énekelt</w:t>
      </w:r>
      <w:r w:rsidR="00901F83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1984-től 1988-ig, s ezekben az években</w:t>
      </w:r>
      <w:r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ére</w:t>
      </w:r>
      <w:r w:rsidR="00901F83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>tt énekhangja olyan fényes és</w:t>
      </w:r>
      <w:r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minden</w:t>
      </w:r>
      <w:r w:rsidR="004A1340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>ki</w:t>
      </w:r>
      <w:r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más</w:t>
      </w:r>
      <w:r w:rsidR="004A1340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>é</w:t>
      </w:r>
      <w:r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tól megkülönböztethető, </w:t>
      </w:r>
      <w:r w:rsidR="004A1340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szépséges tenorrá, mely aztán </w:t>
      </w:r>
      <w:r w:rsidR="00DA1B2B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>világhírűvé tette őt</w:t>
      </w:r>
      <w:r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A1340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Karrierje</w:t>
      </w:r>
      <w:r w:rsidR="00901F83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érdekében a fiatal művész </w:t>
      </w:r>
      <w:r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1991-ben </w:t>
      </w:r>
      <w:r w:rsidR="00901F83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átköltözött </w:t>
      </w:r>
      <w:r w:rsidR="00DA1B2B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>családjával Európába, s ekkor indult el</w:t>
      </w:r>
      <w:r w:rsidR="004A1340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a</w:t>
      </w:r>
      <w:r w:rsidR="00DA1B2B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páratlan siker</w:t>
      </w:r>
      <w:r w:rsidR="004A1340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>sorozat</w:t>
      </w:r>
      <w:r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>, mely operaénekesként a legnagyobbak közé emelte. Énekesi pályafu</w:t>
      </w:r>
      <w:r w:rsidR="00901F83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>tás</w:t>
      </w:r>
      <w:r w:rsidR="002A5EBC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901F83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során José </w:t>
      </w:r>
      <w:proofErr w:type="spellStart"/>
      <w:r w:rsidR="00901F83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>Cura</w:t>
      </w:r>
      <w:proofErr w:type="spellEnd"/>
      <w:r w:rsidR="00901F83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megformálta az operairo</w:t>
      </w:r>
      <w:r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>dalom kiemelkedő alakjait, s kiváló hangi adottságai mellet</w:t>
      </w:r>
      <w:r w:rsidR="00901F83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nagyszerű szín</w:t>
      </w:r>
      <w:r w:rsidR="00901F83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>é</w:t>
      </w:r>
      <w:r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>sz</w:t>
      </w:r>
      <w:r w:rsidR="00901F83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alakításai</w:t>
      </w:r>
      <w:r w:rsidR="00901F83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minden</w:t>
      </w:r>
      <w:r w:rsidR="00901F83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előadásban méltatták.</w:t>
      </w:r>
    </w:p>
    <w:p w:rsidR="0082759A" w:rsidRPr="0065262F" w:rsidRDefault="00901F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>1999-ben kezdődött</w:t>
      </w:r>
      <w:r w:rsidR="009B4E50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José </w:t>
      </w:r>
      <w:proofErr w:type="spellStart"/>
      <w:r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>Cura</w:t>
      </w:r>
      <w:proofErr w:type="spellEnd"/>
      <w:r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karmesteri pályafutása</w:t>
      </w:r>
      <w:r w:rsidR="009B4E50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mely a mai napig tart. </w:t>
      </w:r>
      <w:proofErr w:type="spellStart"/>
      <w:r w:rsidR="00C212D4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>Cura</w:t>
      </w:r>
      <w:proofErr w:type="spellEnd"/>
      <w:r w:rsidR="00C212D4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>z elmúlt 20 évben</w:t>
      </w:r>
      <w:r w:rsidR="009B4E50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olyan nagyszerű együttesekkel dolgozott együtt, mint a Londoni Szimfonikus Zenekar, a Bécsi Filharmonikusok, a Varsói Szimfonikus Zenekar, </w:t>
      </w:r>
      <w:r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és </w:t>
      </w:r>
      <w:r w:rsidR="009B4E50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Magyar Nemzeti Filharmonikusok. </w:t>
      </w:r>
      <w:r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José </w:t>
      </w:r>
      <w:proofErr w:type="spellStart"/>
      <w:r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>Cura</w:t>
      </w:r>
      <w:proofErr w:type="spellEnd"/>
      <w:r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9B4E50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>armesteri r</w:t>
      </w:r>
      <w:r w:rsidR="00C212D4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>epertoárjában</w:t>
      </w:r>
      <w:r w:rsidR="009B4E50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operaelőadások és </w:t>
      </w:r>
      <w:r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>zenekari művek</w:t>
      </w:r>
      <w:r w:rsidR="00C212D4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egyaránt szerepelnek</w:t>
      </w:r>
      <w:r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>, s az elmúlt 20 év bebizonyította, hogy</w:t>
      </w:r>
      <w:r w:rsidR="009B4E50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közönségét nemcsak</w:t>
      </w:r>
      <w:r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énekesként,</w:t>
      </w:r>
      <w:r w:rsidR="00C212D4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hanem a zenekari árokból, vagy</w:t>
      </w:r>
      <w:r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1340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>a karmesteri pódiumról</w:t>
      </w:r>
      <w:r w:rsidR="00C212D4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vezényelve</w:t>
      </w:r>
      <w:r w:rsidR="009B4E50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</w:t>
      </w:r>
      <w:r w:rsidR="002132AE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képes elvarázsolni</w:t>
      </w:r>
      <w:r w:rsidR="009B4E50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2759A" w:rsidRPr="0065262F" w:rsidRDefault="009B4E5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>2007-ben került szín</w:t>
      </w:r>
      <w:r w:rsidR="002132AE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padra José </w:t>
      </w:r>
      <w:proofErr w:type="spellStart"/>
      <w:r w:rsidR="002132AE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>Cura</w:t>
      </w:r>
      <w:proofErr w:type="spellEnd"/>
      <w:r w:rsidR="002132AE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rendezésében a </w:t>
      </w:r>
      <w:proofErr w:type="gramStart"/>
      <w:r w:rsidRPr="0065262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La</w:t>
      </w:r>
      <w:proofErr w:type="gramEnd"/>
      <w:r w:rsidRPr="0065262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Commedia è </w:t>
      </w:r>
      <w:proofErr w:type="spellStart"/>
      <w:r w:rsidRPr="0065262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Finita</w:t>
      </w:r>
      <w:proofErr w:type="spellEnd"/>
      <w:r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mely Leoncavallo </w:t>
      </w:r>
      <w:r w:rsidRPr="0065262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Bajazzók</w:t>
      </w:r>
      <w:r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című művének élvezetes újragondolása</w:t>
      </w:r>
      <w:r w:rsidR="007F59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132AE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Kölni Operában rendezett </w:t>
      </w:r>
      <w:r w:rsidRPr="0065262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Álarcos</w:t>
      </w:r>
      <w:r w:rsidR="002132AE" w:rsidRPr="0065262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bál</w:t>
      </w:r>
      <w:r w:rsidR="004A1340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előadását kísérő zajos siker után </w:t>
      </w:r>
      <w:proofErr w:type="spellStart"/>
      <w:r w:rsidR="004A1340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>Cura</w:t>
      </w:r>
      <w:proofErr w:type="spellEnd"/>
      <w:r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számtala</w:t>
      </w:r>
      <w:r w:rsidR="002132AE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>n felkérést kapott, így megrendezhette</w:t>
      </w:r>
      <w:r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Karlsruhei Operah</w:t>
      </w:r>
      <w:r w:rsidR="002132AE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áz 2010-es megnyitójára a </w:t>
      </w:r>
      <w:r w:rsidRPr="0065262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Sá</w:t>
      </w:r>
      <w:r w:rsidR="002132AE" w:rsidRPr="0065262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mson és Delilát</w:t>
      </w:r>
      <w:r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2132AE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>Nancyban</w:t>
      </w:r>
      <w:proofErr w:type="spellEnd"/>
      <w:r w:rsidR="002132AE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Puccini </w:t>
      </w:r>
      <w:r w:rsidR="002132AE" w:rsidRPr="0065262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Triptichonját</w:t>
      </w:r>
      <w:r w:rsidR="002132AE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valamint 2011-ben </w:t>
      </w:r>
      <w:r w:rsidR="00C212D4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Buenos </w:t>
      </w:r>
      <w:proofErr w:type="spellStart"/>
      <w:r w:rsidR="00C212D4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>Aires-ben</w:t>
      </w:r>
      <w:proofErr w:type="spellEnd"/>
      <w:r w:rsidR="00C212D4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32AE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32AE" w:rsidRPr="0065262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Parasztbecsületet</w:t>
      </w:r>
      <w:r w:rsidR="002132AE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</w:t>
      </w:r>
      <w:r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32AE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65262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Bajazzók</w:t>
      </w:r>
      <w:r w:rsidR="002132AE" w:rsidRPr="0065262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at</w:t>
      </w:r>
      <w:r w:rsidR="002132AE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2015-ben Puccini </w:t>
      </w:r>
      <w:r w:rsidRPr="0065262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Bohéméletét</w:t>
      </w:r>
      <w:r w:rsidR="002132AE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vitte színpadra a Svéd Királyi Operában</w:t>
      </w:r>
      <w:r w:rsidR="004A1340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>, s</w:t>
      </w:r>
      <w:r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e</w:t>
      </w:r>
      <w:r w:rsidR="002132AE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>lőadás mind a szakmai kritikák, mind a közönség szerint a nagy múltú o</w:t>
      </w:r>
      <w:r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>peraház egyik legsikeresebb előadása lett.</w:t>
      </w:r>
      <w:r w:rsidR="004A1340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2016 őszén a </w:t>
      </w:r>
      <w:r w:rsidRPr="0065262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Turandot</w:t>
      </w:r>
      <w:r w:rsidR="002132AE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Vallon Királyi Operá</w:t>
      </w:r>
      <w:r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ban került bemutatásra, </w:t>
      </w:r>
      <w:r w:rsidR="002132AE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9E6103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szintén</w:t>
      </w:r>
      <w:r w:rsidR="002132AE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>nagyszerű méltatást kapott.</w:t>
      </w:r>
      <w:r w:rsidR="004A1340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32AE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José </w:t>
      </w:r>
      <w:proofErr w:type="spellStart"/>
      <w:r w:rsidR="002132AE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>Cura</w:t>
      </w:r>
      <w:proofErr w:type="spellEnd"/>
      <w:r w:rsidR="002132AE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>2017-ben Bonnban és Monte</w:t>
      </w:r>
      <w:r w:rsidR="002A5EBC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</w:t>
      </w:r>
      <w:r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arlóban rendezte meg Benjamin Britten operáját, a </w:t>
      </w:r>
      <w:r w:rsidRPr="0065262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Peter </w:t>
      </w:r>
      <w:proofErr w:type="spellStart"/>
      <w:r w:rsidRPr="0065262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Grimes</w:t>
      </w:r>
      <w:r w:rsidR="002132AE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>-t</w:t>
      </w:r>
      <w:proofErr w:type="spellEnd"/>
      <w:r w:rsidR="002132AE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>. A rendezés mellett</w:t>
      </w:r>
      <w:r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32AE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>ő maga játszotta a címszerepet, s</w:t>
      </w:r>
      <w:r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32AE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>mind rendezését</w:t>
      </w:r>
      <w:r w:rsidR="004A1340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132AE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mind </w:t>
      </w:r>
      <w:r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>alakítását kiváló jelzőkkel illették.</w:t>
      </w:r>
    </w:p>
    <w:p w:rsidR="0082759A" w:rsidRPr="0065262F" w:rsidRDefault="004A134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2014 óta José </w:t>
      </w:r>
      <w:proofErr w:type="spellStart"/>
      <w:r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>Curát</w:t>
      </w:r>
      <w:proofErr w:type="spellEnd"/>
      <w:r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zeneszerzőként is számon tartják a világ koncertszínpadain.</w:t>
      </w:r>
      <w:r w:rsidR="009B4E50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6148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2014 novemberében Csehországban mutatták be a </w:t>
      </w:r>
      <w:r w:rsidR="009B4E50" w:rsidRPr="0065262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</w:t>
      </w:r>
      <w:bookmarkStart w:id="0" w:name="_GoBack"/>
      <w:bookmarkEnd w:id="0"/>
      <w:r w:rsidR="009B4E50" w:rsidRPr="0065262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abat Mater</w:t>
      </w:r>
      <w:r w:rsidR="009B4E50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t, 2015 húsvétján debütált a </w:t>
      </w:r>
      <w:proofErr w:type="spellStart"/>
      <w:r w:rsidR="009B4E50" w:rsidRPr="0065262F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Magnificat</w:t>
      </w:r>
      <w:proofErr w:type="spellEnd"/>
      <w:r w:rsidR="006A6148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mindkettőt sok-sok évvel keletkezésük után hallhatta</w:t>
      </w:r>
      <w:r w:rsidR="009E6103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6A6148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közönség először színpadon.</w:t>
      </w:r>
    </w:p>
    <w:p w:rsidR="0082759A" w:rsidRPr="0065262F" w:rsidRDefault="009E61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>2015 és 2018 között</w:t>
      </w:r>
      <w:r w:rsidR="009B4E50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José</w:t>
      </w:r>
      <w:r w:rsidR="006A6148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B4E50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>Cura</w:t>
      </w:r>
      <w:proofErr w:type="spellEnd"/>
      <w:r w:rsidR="009B4E50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Prágai Filha</w:t>
      </w:r>
      <w:r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9B4E50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monikusok rezidens művészeként tevékenykedett, </w:t>
      </w:r>
      <w:r w:rsidR="006A6148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>s nevéhez kivételes sikerű</w:t>
      </w:r>
      <w:r w:rsidR="009B4E50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előadások </w:t>
      </w:r>
      <w:r w:rsidR="006A6148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>fűződtek. A Prágai Filharmonikusok</w:t>
      </w:r>
      <w:r w:rsidR="009B4E50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José</w:t>
      </w:r>
      <w:r w:rsidR="004A1340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A1340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>Cura</w:t>
      </w:r>
      <w:proofErr w:type="spellEnd"/>
      <w:r w:rsidR="004A1340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együttműködése keretében mutatták be</w:t>
      </w:r>
      <w:r w:rsidR="006A6148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4E50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>2016-ban</w:t>
      </w:r>
      <w:r w:rsidR="006A6148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="006A6148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>Magnificat</w:t>
      </w:r>
      <w:proofErr w:type="spellEnd"/>
      <w:r w:rsidR="004A1340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az</w:t>
      </w:r>
      <w:r w:rsidR="009B4E50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B4E50" w:rsidRPr="0065262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Ecce</w:t>
      </w:r>
      <w:proofErr w:type="spellEnd"/>
      <w:r w:rsidR="009B4E50" w:rsidRPr="0065262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Homo</w:t>
      </w:r>
      <w:r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oratórium</w:t>
      </w:r>
      <w:r w:rsidR="004A1340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okat, majd ezeket követte 2017 márciusában a </w:t>
      </w:r>
      <w:r w:rsidR="004A1340" w:rsidRPr="0065262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Modus</w:t>
      </w:r>
      <w:r w:rsidR="004A1340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bemutatója.</w:t>
      </w:r>
    </w:p>
    <w:p w:rsidR="0082759A" w:rsidRPr="0065262F" w:rsidRDefault="004A134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José </w:t>
      </w:r>
      <w:proofErr w:type="spellStart"/>
      <w:r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>Curát</w:t>
      </w:r>
      <w:proofErr w:type="spellEnd"/>
      <w:r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6148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>2015-ben az argentin kormá</w:t>
      </w:r>
      <w:r w:rsidR="00F03F2D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ny az </w:t>
      </w:r>
      <w:proofErr w:type="spellStart"/>
      <w:r w:rsidR="00F03F2D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>előadóművészet</w:t>
      </w:r>
      <w:proofErr w:type="spellEnd"/>
      <w:r w:rsidR="00F03F2D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terén</w:t>
      </w:r>
      <w:r w:rsidR="006A6148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elért kimagasló teljesítményéért </w:t>
      </w:r>
      <w:r w:rsidR="009B4E50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9B4E50" w:rsidRPr="0065262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Domingo </w:t>
      </w:r>
      <w:proofErr w:type="spellStart"/>
      <w:r w:rsidR="009B4E50" w:rsidRPr="0065262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Faustino</w:t>
      </w:r>
      <w:proofErr w:type="spellEnd"/>
      <w:r w:rsidR="009B4E50" w:rsidRPr="0065262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9B4E50" w:rsidRPr="0065262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Sarmiento</w:t>
      </w:r>
      <w:proofErr w:type="spellEnd"/>
      <w:r w:rsidR="009B4E50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díj</w:t>
      </w:r>
      <w:r w:rsidR="006A6148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>jal</w:t>
      </w:r>
      <w:r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tüntette ki</w:t>
      </w:r>
      <w:r w:rsidR="006A6148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>, 2017-ben</w:t>
      </w:r>
      <w:r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pedig</w:t>
      </w:r>
      <w:r w:rsidR="006A6148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4E50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>elnyerte</w:t>
      </w:r>
      <w:r w:rsidR="009E6103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szülővárosa, </w:t>
      </w:r>
      <w:proofErr w:type="spellStart"/>
      <w:r w:rsidR="009E6103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>Rosario</w:t>
      </w:r>
      <w:proofErr w:type="spellEnd"/>
      <w:r w:rsidR="009E6103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Egyetemén</w:t>
      </w:r>
      <w:r w:rsidR="009B4E50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6148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9B4E50" w:rsidRPr="0065262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Professor Honoris Causa</w:t>
      </w:r>
      <w:r w:rsidR="009E6103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címet</w:t>
      </w:r>
      <w:r w:rsidR="006A6148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2759A" w:rsidRPr="0065262F" w:rsidRDefault="007367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José </w:t>
      </w:r>
      <w:proofErr w:type="spellStart"/>
      <w:r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>Cura</w:t>
      </w:r>
      <w:proofErr w:type="spellEnd"/>
      <w:r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rendszeres vendége a magyar színpadoknak, 2004-ben elnyerte a Veszprém város díszpolgára címet is</w:t>
      </w:r>
      <w:r w:rsidR="009B4E50" w:rsidRPr="00652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82759A" w:rsidRPr="0065262F" w:rsidRDefault="0082759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2759A" w:rsidRPr="0065262F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59A"/>
    <w:rsid w:val="000442E8"/>
    <w:rsid w:val="00201F63"/>
    <w:rsid w:val="002132AE"/>
    <w:rsid w:val="002A5EBC"/>
    <w:rsid w:val="003C1218"/>
    <w:rsid w:val="003D0902"/>
    <w:rsid w:val="004A1340"/>
    <w:rsid w:val="00612093"/>
    <w:rsid w:val="0065262F"/>
    <w:rsid w:val="00685A75"/>
    <w:rsid w:val="006A6148"/>
    <w:rsid w:val="0073675D"/>
    <w:rsid w:val="007C2877"/>
    <w:rsid w:val="007F5908"/>
    <w:rsid w:val="0082759A"/>
    <w:rsid w:val="00901F83"/>
    <w:rsid w:val="009B4E50"/>
    <w:rsid w:val="009E6103"/>
    <w:rsid w:val="00A6792E"/>
    <w:rsid w:val="00B07BBA"/>
    <w:rsid w:val="00C212D4"/>
    <w:rsid w:val="00DA1B2B"/>
    <w:rsid w:val="00E959EA"/>
    <w:rsid w:val="00F0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  <w:spacing w:after="200"/>
    </w:pPr>
  </w:style>
  <w:style w:type="paragraph" w:styleId="Cmsor3">
    <w:name w:val="heading 3"/>
    <w:basedOn w:val="Norml"/>
    <w:link w:val="Cmsor3Char"/>
    <w:uiPriority w:val="9"/>
    <w:qFormat/>
    <w:rsid w:val="00EF3490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qFormat/>
    <w:rsid w:val="00EF3490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Hangslyozs">
    <w:name w:val="Hangsúlyozás"/>
    <w:basedOn w:val="Bekezdsalapbettpusa"/>
    <w:uiPriority w:val="20"/>
    <w:qFormat/>
    <w:rsid w:val="00EF3490"/>
    <w:rPr>
      <w:i/>
      <w:iCs/>
    </w:rPr>
  </w:style>
  <w:style w:type="character" w:customStyle="1" w:styleId="Internet-hivatkozs">
    <w:name w:val="Internet-hivatkozás"/>
    <w:rPr>
      <w:color w:val="000080"/>
      <w:u w:val="single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NormlWeb">
    <w:name w:val="Normal (Web)"/>
    <w:basedOn w:val="Norml"/>
    <w:uiPriority w:val="99"/>
    <w:semiHidden/>
    <w:unhideWhenUsed/>
    <w:qFormat/>
    <w:rsid w:val="00EF349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  <w:spacing w:after="200"/>
    </w:pPr>
  </w:style>
  <w:style w:type="paragraph" w:styleId="Cmsor3">
    <w:name w:val="heading 3"/>
    <w:basedOn w:val="Norml"/>
    <w:link w:val="Cmsor3Char"/>
    <w:uiPriority w:val="9"/>
    <w:qFormat/>
    <w:rsid w:val="00EF3490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qFormat/>
    <w:rsid w:val="00EF3490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Hangslyozs">
    <w:name w:val="Hangsúlyozás"/>
    <w:basedOn w:val="Bekezdsalapbettpusa"/>
    <w:uiPriority w:val="20"/>
    <w:qFormat/>
    <w:rsid w:val="00EF3490"/>
    <w:rPr>
      <w:i/>
      <w:iCs/>
    </w:rPr>
  </w:style>
  <w:style w:type="character" w:customStyle="1" w:styleId="Internet-hivatkozs">
    <w:name w:val="Internet-hivatkozás"/>
    <w:rPr>
      <w:color w:val="000080"/>
      <w:u w:val="single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NormlWeb">
    <w:name w:val="Normal (Web)"/>
    <w:basedOn w:val="Norml"/>
    <w:uiPriority w:val="99"/>
    <w:semiHidden/>
    <w:unhideWhenUsed/>
    <w:qFormat/>
    <w:rsid w:val="00EF349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482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Barbara</dc:creator>
  <cp:lastModifiedBy>Kiss Barbara</cp:lastModifiedBy>
  <cp:revision>5</cp:revision>
  <cp:lastPrinted>2019-02-18T13:39:00Z</cp:lastPrinted>
  <dcterms:created xsi:type="dcterms:W3CDTF">2019-02-19T08:55:00Z</dcterms:created>
  <dcterms:modified xsi:type="dcterms:W3CDTF">2019-02-19T12:17:00Z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